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8C" w:rsidRPr="002560C9" w:rsidRDefault="00BE548C" w:rsidP="00BE548C">
      <w:pPr>
        <w:pStyle w:val="20"/>
        <w:shd w:val="clear" w:color="auto" w:fill="auto"/>
        <w:spacing w:after="0" w:line="322" w:lineRule="exact"/>
        <w:ind w:firstLine="709"/>
        <w:jc w:val="both"/>
      </w:pPr>
      <w:r w:rsidRPr="002560C9">
        <w:rPr>
          <w:rStyle w:val="21"/>
        </w:rPr>
        <w:t xml:space="preserve">17 мая 2017 года </w:t>
      </w:r>
      <w:r w:rsidRPr="002560C9">
        <w:rPr>
          <w:color w:val="000000"/>
          <w:lang w:eastAsia="ru-RU" w:bidi="ru-RU"/>
        </w:rPr>
        <w:t xml:space="preserve">кафедра управления и административной деятельности органов внутренних дел и кафедра административно-правовых дисциплин Белгородского юридического института МВД России имени И.Д. Путилина проводят межведомственную научно-практическую конференцию </w:t>
      </w:r>
      <w:r w:rsidRPr="002560C9">
        <w:rPr>
          <w:rStyle w:val="21"/>
        </w:rPr>
        <w:t>«Современные проблемы административно-правового регулирования деятельности органов внутренних дел: взаимодействие полиции и институтов гражданского общества».</w:t>
      </w:r>
    </w:p>
    <w:p w:rsidR="00BE548C" w:rsidRPr="002560C9" w:rsidRDefault="00BE548C" w:rsidP="00BE548C">
      <w:pPr>
        <w:pStyle w:val="20"/>
        <w:shd w:val="clear" w:color="auto" w:fill="auto"/>
        <w:spacing w:after="0" w:line="322" w:lineRule="exact"/>
        <w:ind w:firstLine="709"/>
        <w:jc w:val="both"/>
      </w:pPr>
      <w:r w:rsidRPr="002560C9">
        <w:rPr>
          <w:color w:val="000000"/>
          <w:lang w:eastAsia="ru-RU" w:bidi="ru-RU"/>
        </w:rPr>
        <w:t>Приглашаем Вас и профессорско-преподавательский состав Белгородского государственного технологического университета имени В.Г. Шухова принять участие в научном форуме.</w:t>
      </w:r>
    </w:p>
    <w:p w:rsidR="00BE548C" w:rsidRPr="002560C9" w:rsidRDefault="00BE548C" w:rsidP="00BE548C">
      <w:pPr>
        <w:pStyle w:val="20"/>
        <w:shd w:val="clear" w:color="auto" w:fill="auto"/>
        <w:spacing w:after="0" w:line="322" w:lineRule="exact"/>
        <w:ind w:firstLine="709"/>
        <w:jc w:val="both"/>
      </w:pPr>
      <w:r w:rsidRPr="002560C9">
        <w:rPr>
          <w:color w:val="000000"/>
          <w:lang w:eastAsia="ru-RU" w:bidi="ru-RU"/>
        </w:rPr>
        <w:t>Дополнительно предлагаем пригласить на Ваше усмотрение представителей общественных объединений, движений и организаций, активно взаимодействующих с территориальными органами внутренних дел.</w:t>
      </w:r>
    </w:p>
    <w:p w:rsidR="00BE548C" w:rsidRPr="002560C9" w:rsidRDefault="00BE548C" w:rsidP="00BE548C">
      <w:pPr>
        <w:pStyle w:val="20"/>
        <w:shd w:val="clear" w:color="auto" w:fill="auto"/>
        <w:spacing w:after="0" w:line="322" w:lineRule="exact"/>
        <w:ind w:firstLine="709"/>
        <w:jc w:val="both"/>
      </w:pPr>
      <w:r w:rsidRPr="002560C9">
        <w:rPr>
          <w:color w:val="000000"/>
          <w:lang w:eastAsia="ru-RU" w:bidi="ru-RU"/>
        </w:rPr>
        <w:t>Цель конференции: рассмотрение проблем взаимодействия органов внутренних дел с институтами гражданского общества и путей его совершенствования.</w:t>
      </w:r>
    </w:p>
    <w:p w:rsidR="00BE548C" w:rsidRPr="002560C9" w:rsidRDefault="00BE548C" w:rsidP="00BE548C">
      <w:pPr>
        <w:pStyle w:val="20"/>
        <w:shd w:val="clear" w:color="auto" w:fill="auto"/>
        <w:spacing w:after="0" w:line="322" w:lineRule="exact"/>
        <w:ind w:firstLine="709"/>
        <w:jc w:val="both"/>
      </w:pPr>
      <w:r w:rsidRPr="002560C9">
        <w:rPr>
          <w:color w:val="000000"/>
          <w:lang w:eastAsia="ru-RU" w:bidi="ru-RU"/>
        </w:rPr>
        <w:t>Работа конференции будет организована по секциям:</w:t>
      </w:r>
    </w:p>
    <w:p w:rsidR="00BE548C" w:rsidRPr="002560C9" w:rsidRDefault="00BE548C" w:rsidP="00BE548C">
      <w:pPr>
        <w:pStyle w:val="20"/>
        <w:shd w:val="clear" w:color="auto" w:fill="auto"/>
        <w:tabs>
          <w:tab w:val="left" w:pos="2980"/>
        </w:tabs>
        <w:spacing w:after="0" w:line="322" w:lineRule="exact"/>
        <w:ind w:firstLine="709"/>
        <w:jc w:val="both"/>
      </w:pPr>
      <w:r w:rsidRPr="002560C9">
        <w:rPr>
          <w:color w:val="000000"/>
          <w:lang w:eastAsia="ru-RU" w:bidi="ru-RU"/>
        </w:rPr>
        <w:t>1. «Организация</w:t>
      </w:r>
      <w:r w:rsidRPr="002560C9">
        <w:rPr>
          <w:color w:val="000000"/>
          <w:lang w:eastAsia="ru-RU" w:bidi="ru-RU"/>
        </w:rPr>
        <w:tab/>
        <w:t>взаимодействия органов внутренних дел с</w:t>
      </w:r>
    </w:p>
    <w:p w:rsidR="00BE548C" w:rsidRPr="002560C9" w:rsidRDefault="00BE548C" w:rsidP="00BE548C">
      <w:pPr>
        <w:pStyle w:val="20"/>
        <w:shd w:val="clear" w:color="auto" w:fill="auto"/>
        <w:spacing w:after="0" w:line="322" w:lineRule="exact"/>
        <w:ind w:firstLine="709"/>
        <w:jc w:val="left"/>
      </w:pPr>
      <w:r w:rsidRPr="002560C9">
        <w:rPr>
          <w:color w:val="000000"/>
          <w:lang w:eastAsia="ru-RU" w:bidi="ru-RU"/>
        </w:rPr>
        <w:t>общественными объединениями, организациями и гражданами»:</w:t>
      </w:r>
    </w:p>
    <w:p w:rsidR="00BE548C" w:rsidRDefault="00BE548C" w:rsidP="00BE548C">
      <w:pPr>
        <w:pStyle w:val="20"/>
        <w:shd w:val="clear" w:color="auto" w:fill="auto"/>
        <w:spacing w:after="0" w:line="322" w:lineRule="exact"/>
        <w:ind w:firstLine="709"/>
        <w:jc w:val="both"/>
      </w:pPr>
      <w:r w:rsidRPr="002560C9">
        <w:rPr>
          <w:color w:val="000000"/>
          <w:lang w:eastAsia="ru-RU" w:bidi="ru-RU"/>
        </w:rPr>
        <w:t>организационно-правовое, информационное, культурно-воспитательное, научно-методическое обеспечение деятельности органов внутренних дел по всем направлениям взаимодействия с ин</w:t>
      </w:r>
      <w:r>
        <w:t>ститутами гражданского общества</w:t>
      </w:r>
    </w:p>
    <w:p w:rsidR="00BE548C" w:rsidRPr="00BE548C" w:rsidRDefault="00BE548C" w:rsidP="00BE548C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совершенствование правовых основ развития взаимодействия; оптимизация организационных условий развития взаимодействия; повышение эффективности деятельности органов внутренних дел по зашите прав и свобод граждан посредством развития взаимодействия с институтами гражданского общества;</w:t>
      </w:r>
    </w:p>
    <w:p w:rsidR="00BE548C" w:rsidRPr="00BE548C" w:rsidRDefault="00BE548C" w:rsidP="00BE548C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системы общественно-государственного партнерства в сфере деятельности органов внутренних дел;</w:t>
      </w:r>
    </w:p>
    <w:p w:rsidR="00BE548C" w:rsidRPr="00BE548C" w:rsidRDefault="00BE548C" w:rsidP="00BE548C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гражданского общества в решении комплексных, социально значимых задач, стоящих перед органами внутренних дел;</w:t>
      </w:r>
    </w:p>
    <w:p w:rsidR="00BE548C" w:rsidRPr="00BE548C" w:rsidRDefault="00BE548C" w:rsidP="00BE548C">
      <w:pPr>
        <w:widowControl w:val="0"/>
        <w:spacing w:after="0" w:line="317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общественная оценка деятельности органов внутренних дел; формирование методик учета результатов взаимодействия; проблемы разработки, апробации и реализации новых направлений и форм взаимодействия.</w:t>
      </w:r>
    </w:p>
    <w:p w:rsidR="00BE548C" w:rsidRPr="00BE548C" w:rsidRDefault="00BE548C" w:rsidP="00BE548C">
      <w:pPr>
        <w:widowControl w:val="0"/>
        <w:spacing w:after="0" w:line="317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«Современные проблемы административной деятельности полиции»: совершенствование системы управления в органах внутренних дел Российской Федерации в современных условиях;</w:t>
      </w:r>
    </w:p>
    <w:p w:rsidR="00BE548C" w:rsidRPr="00BE548C" w:rsidRDefault="00BE548C" w:rsidP="00BE548C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формы и методы административной деятельности органов внутренних дел и иных правоохранительных органов;</w:t>
      </w:r>
    </w:p>
    <w:p w:rsidR="00BE548C" w:rsidRPr="00BE548C" w:rsidRDefault="00BE548C" w:rsidP="00BE548C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административно-правовые способы регулирования миграции в Российской Федерации;</w:t>
      </w:r>
    </w:p>
    <w:p w:rsidR="00BE548C" w:rsidRPr="00BE548C" w:rsidRDefault="00BE548C" w:rsidP="00BE548C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проблемы организации деятельности участковых уполномоченных полиции;</w:t>
      </w:r>
    </w:p>
    <w:p w:rsidR="00BE548C" w:rsidRPr="00BE548C" w:rsidRDefault="00BE548C" w:rsidP="00BE548C">
      <w:pPr>
        <w:widowControl w:val="0"/>
        <w:spacing w:after="0" w:line="317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правовое обеспечение деятельности органов внутренних дел по охране общественного порядка и обеспечению общественной безопасности; правовой статус полиции зарубежных стран.</w:t>
      </w:r>
    </w:p>
    <w:p w:rsidR="00BE548C" w:rsidRPr="00BE548C" w:rsidRDefault="00BE548C" w:rsidP="00BE548C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принятия положительного решения для подготовки программы проведения форума просим в срок до 5 мая 2017 года направить заявку на участие по электронной почте: </w:t>
      </w:r>
      <w:hyperlink r:id="rId5" w:history="1"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k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_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apd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.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belui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@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mvd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.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ru</w:t>
        </w:r>
      </w:hyperlink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hyperlink r:id="rId6" w:history="1"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k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_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uiad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.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belui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@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mvd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.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ru</w:t>
        </w:r>
      </w:hyperlink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BE548C" w:rsidRPr="00BE548C" w:rsidRDefault="00BE548C" w:rsidP="00BE548C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итогам работы конференции планируется издание электронного сборника научных трудов, который будет размещен в Российском индексе научного цитирования (РИНЦ).</w:t>
      </w:r>
    </w:p>
    <w:p w:rsidR="00BE548C" w:rsidRPr="00BE548C" w:rsidRDefault="00BE548C" w:rsidP="00BE548C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Материалы для публикации предоставляются в оргкомитет в день проведения конференции или направляются до 5 июня 2017 г. по электронной почте: </w:t>
      </w:r>
      <w:hyperlink r:id="rId7" w:history="1"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k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_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apd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.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belui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@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mvd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.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ru</w:t>
        </w:r>
      </w:hyperlink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hyperlink r:id="rId8" w:history="1"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k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_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uiad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.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belui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@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mvd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.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ru</w:t>
        </w:r>
      </w:hyperlink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BE548C" w:rsidRPr="00BE548C" w:rsidRDefault="00BE548C" w:rsidP="00BE548C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Регистрация участников конференции 17 мая 2017 года с 9:00 до 9:50. Начало работы конференции в 10:00.</w:t>
      </w:r>
    </w:p>
    <w:p w:rsidR="00BE548C" w:rsidRPr="00BE548C" w:rsidRDefault="00BE548C" w:rsidP="00BE548C">
      <w:pPr>
        <w:widowControl w:val="0"/>
        <w:spacing w:after="0" w:line="317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Контактные телефоны:</w:t>
      </w:r>
    </w:p>
    <w:p w:rsidR="00BE548C" w:rsidRPr="00BE548C" w:rsidRDefault="00BE548C" w:rsidP="00BE548C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секция «Организация взаимодействия органов внутренних дел с общественными объединениями, организациями и гражданами»:</w:t>
      </w:r>
    </w:p>
    <w:p w:rsidR="00BE548C" w:rsidRPr="00BE548C" w:rsidRDefault="00BE548C" w:rsidP="00BE548C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+7(920) 567 74 39 Карагодин Александр Владимирович - начальник кафедры административно-правовых дисциплин Бел ЮИ МВД России имени И.Д. Путилина кандидат юридических наук, доцент полковник полиции;</w:t>
      </w:r>
    </w:p>
    <w:p w:rsidR="00BE548C" w:rsidRDefault="00BE548C" w:rsidP="00BE548C">
      <w:pPr>
        <w:pStyle w:val="20"/>
        <w:shd w:val="clear" w:color="auto" w:fill="auto"/>
        <w:spacing w:after="0" w:line="322" w:lineRule="exact"/>
        <w:ind w:firstLine="709"/>
        <w:jc w:val="both"/>
      </w:pPr>
      <w:r w:rsidRPr="00BE548C">
        <w:rPr>
          <w:rFonts w:eastAsia="Courier New"/>
          <w:color w:val="000000"/>
          <w:lang w:eastAsia="ru-RU" w:bidi="ru-RU"/>
        </w:rPr>
        <w:t>+7(910)320 42 14 Москаленко Станислав Александрович - преподаватель кафедры административно-правовых дисциплин Бел ЮИ МВД России имени И.Д. Путилина кандидат юридических наук лейтенант полиции.</w:t>
      </w:r>
    </w:p>
    <w:p w:rsidR="00BE548C" w:rsidRPr="00BE548C" w:rsidRDefault="00BE548C" w:rsidP="00BE548C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Адрес электронной почты: </w:t>
      </w:r>
      <w:hyperlink r:id="rId9" w:history="1"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k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_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apd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.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belui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@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mvd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.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ru</w:t>
        </w:r>
      </w:hyperlink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;</w:t>
      </w:r>
    </w:p>
    <w:p w:rsidR="00BE548C" w:rsidRPr="00BE548C" w:rsidRDefault="00BE548C" w:rsidP="00BE548C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секция «Современные проблемы административной деятельности полиции»:</w:t>
      </w:r>
    </w:p>
    <w:p w:rsidR="00BE548C" w:rsidRPr="00BE548C" w:rsidRDefault="00BE548C" w:rsidP="00BE548C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+7(910) 228 52 88 Катаева Ольга Владимировна - начальник кафедры управления и административной деятельности органов внутренних дел БелЮИ МВД России имени И.Д. Путилина кандидат юридических наук, доцент полковник полиции;</w:t>
      </w:r>
    </w:p>
    <w:p w:rsidR="00BE548C" w:rsidRPr="00BE548C" w:rsidRDefault="00BE548C" w:rsidP="00BE548C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+7(910) 327 77 02 Волков Павел Анатольевич - старший преподаватель кафедры управления и административной деятельности органов внутренних дел Бел ЮИ МВД России имени И.Д. Путилина кандидат юридических наук подполковник полиции.</w:t>
      </w:r>
    </w:p>
    <w:p w:rsidR="00BE548C" w:rsidRPr="00BE548C" w:rsidRDefault="00BE548C" w:rsidP="00BE548C">
      <w:pPr>
        <w:widowControl w:val="0"/>
        <w:spacing w:after="64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Адрес электронной почты: </w:t>
      </w:r>
      <w:hyperlink r:id="rId10" w:history="1"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k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_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uiad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.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belui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@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mvd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.</w:t>
        </w:r>
        <w:r w:rsidRPr="00BE548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ru</w:t>
        </w:r>
      </w:hyperlink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Приложения: 1. Требования к оформлению научных статей, на 2 л. в 1 экз. 2. Образец заявки, на 1 л. в 1 экз.</w:t>
      </w:r>
    </w:p>
    <w:p w:rsidR="00BE548C" w:rsidRPr="00BE548C" w:rsidRDefault="00BE548C" w:rsidP="00BE548C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требованиями статья должна содержать:</w:t>
      </w:r>
    </w:p>
    <w:p w:rsidR="00BE548C" w:rsidRPr="00BE548C" w:rsidRDefault="00BE548C" w:rsidP="00BE548C">
      <w:pPr>
        <w:widowControl w:val="0"/>
        <w:numPr>
          <w:ilvl w:val="0"/>
          <w:numId w:val="1"/>
        </w:numPr>
        <w:tabs>
          <w:tab w:val="left" w:pos="101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индекс УДК;</w:t>
      </w:r>
    </w:p>
    <w:p w:rsidR="00BE548C" w:rsidRPr="00BE548C" w:rsidRDefault="00BE548C" w:rsidP="00BE548C">
      <w:pPr>
        <w:widowControl w:val="0"/>
        <w:numPr>
          <w:ilvl w:val="0"/>
          <w:numId w:val="1"/>
        </w:numPr>
        <w:tabs>
          <w:tab w:val="left" w:pos="966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на русском языке:</w:t>
      </w: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название статьи, фамилию, имя, отчество автора (авторов) полностью, должность, ученую степень и звание. Полное наименование организации (в скобках - сокращенное), город, телефон, электронный адрес. Аннотацию (один абзац до 200 знаков), ключевые слова </w:t>
      </w: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(6-10 слов), список литературы, на которую ссылается автор;</w:t>
      </w:r>
    </w:p>
    <w:p w:rsidR="00BE548C" w:rsidRPr="00BE548C" w:rsidRDefault="00BE548C" w:rsidP="00BE548C">
      <w:pPr>
        <w:widowControl w:val="0"/>
        <w:numPr>
          <w:ilvl w:val="0"/>
          <w:numId w:val="1"/>
        </w:numPr>
        <w:tabs>
          <w:tab w:val="left" w:pos="966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на английском языке:</w:t>
      </w: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название статьи, фамилию, имя, отчество автора (авторов) полностью, должность, ученую степень и звание. Полное наименование организации. Аннотацию (один абзац до 200 знаков), ключевые слова (6-10 слов), список литературы, на которую ссылается автор;</w:t>
      </w:r>
    </w:p>
    <w:p w:rsidR="00BE548C" w:rsidRPr="00BE548C" w:rsidRDefault="00BE548C" w:rsidP="00BE548C">
      <w:pPr>
        <w:widowControl w:val="0"/>
        <w:numPr>
          <w:ilvl w:val="0"/>
          <w:numId w:val="1"/>
        </w:numPr>
        <w:tabs>
          <w:tab w:val="left" w:pos="966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 статьи не должен превышать 10 страниц (включая таблицы, рисунки и список литературы). Статья представляется на кафедру административного права и административной деятельности органов внутренних дел в электронном (диск либо по адресам электронной почты, указанным в письме по направлениям деятельности секций) и распечатанном виде;</w:t>
      </w:r>
    </w:p>
    <w:p w:rsidR="00BE548C" w:rsidRPr="00BE548C" w:rsidRDefault="00BE548C" w:rsidP="00BE548C">
      <w:pPr>
        <w:widowControl w:val="0"/>
        <w:numPr>
          <w:ilvl w:val="0"/>
          <w:numId w:val="1"/>
        </w:numPr>
        <w:tabs>
          <w:tab w:val="left" w:pos="966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текст статьи</w:t>
      </w: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должен быть набран на компьютере в текстовом редакторе </w:t>
      </w: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Word</w:t>
      </w: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шрифт </w:t>
      </w: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Times</w:t>
      </w: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New</w:t>
      </w: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Roman</w:t>
      </w: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размер шрифта 14, межстрочный интервал - 1,5, абзацный отступ - 1,25. Не следует использовать знаки ручного переноса и дополнительных пробелов;</w:t>
      </w:r>
    </w:p>
    <w:p w:rsidR="00BE548C" w:rsidRPr="00BE548C" w:rsidRDefault="00BE548C" w:rsidP="00BE548C">
      <w:pPr>
        <w:widowControl w:val="0"/>
        <w:numPr>
          <w:ilvl w:val="0"/>
          <w:numId w:val="1"/>
        </w:numPr>
        <w:tabs>
          <w:tab w:val="left" w:pos="1017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поля</w:t>
      </w: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слева 2,5 - см, справа —1,5 см, сверху - 2 см, снизу - 2 см;</w:t>
      </w:r>
    </w:p>
    <w:p w:rsidR="00BE548C" w:rsidRPr="00BE548C" w:rsidRDefault="00BE548C" w:rsidP="00BE548C">
      <w:pPr>
        <w:widowControl w:val="0"/>
        <w:numPr>
          <w:ilvl w:val="0"/>
          <w:numId w:val="1"/>
        </w:numPr>
        <w:tabs>
          <w:tab w:val="left" w:pos="966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электронные версии рисунков представляются отдельными файлами. Рекомендуемая ширина рисунка не более 14 см, высота - не более 18 см. Рекомендуемый формат </w:t>
      </w: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jpg</w:t>
      </w: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Сканированные материалы должны иметь разрешение не менее 300 пикс/дюйм. Не допускается представление их посредством служебных программ </w:t>
      </w: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Microsoft</w:t>
      </w: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Office</w:t>
      </w: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импортированных в </w:t>
      </w: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Word</w:t>
      </w: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;</w:t>
      </w:r>
    </w:p>
    <w:p w:rsidR="00BE548C" w:rsidRPr="00BE548C" w:rsidRDefault="00BE548C" w:rsidP="00BE548C">
      <w:pPr>
        <w:widowControl w:val="0"/>
        <w:numPr>
          <w:ilvl w:val="0"/>
          <w:numId w:val="1"/>
        </w:numPr>
        <w:tabs>
          <w:tab w:val="left" w:pos="966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обозначениям единиц измерения различных величин, сокращениям типа "г." (год) должен предшествовать знак неразрывного пробела (см. "Вставка" - "Символы"), отмечающий наложение запрета на отрыв их при верстке от определяемого ими числа или слова. То же самое относится к набору инициалов и фамилий;</w:t>
      </w:r>
    </w:p>
    <w:p w:rsidR="0036115F" w:rsidRDefault="00BE548C" w:rsidP="00BE548C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фактический материал должен отражать новейшие данные, быть тщательно проверен и подтвержден ссылками на источники. Список литературы приводится в конце статьи. В тексте в квадратных скобках указывается номер источника в списке литературы, а через запятую - номер страницы (например, [3, с. 25]). Обязательно указываются следующие данные: для книг - фамилия и инициалы автора (редактора), название книги, место издания (город), год издания; для журнальных статей - фамилия и инициалы автора, название статьи, название журнала, год издания, номер, выпуск, страницы (первая и последняя);</w:t>
      </w:r>
    </w:p>
    <w:p w:rsidR="00BE548C" w:rsidRPr="002560C9" w:rsidRDefault="00BE548C" w:rsidP="00BE548C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after="0" w:line="317" w:lineRule="exact"/>
        <w:ind w:firstLine="709"/>
        <w:jc w:val="both"/>
      </w:pPr>
      <w:r w:rsidRPr="002560C9">
        <w:rPr>
          <w:color w:val="000000"/>
          <w:lang w:eastAsia="ru-RU" w:bidi="ru-RU"/>
        </w:rPr>
        <w:t>таблицы и другие цифровые данные должны быть тщательно проверены и снабжены ссылками на источники. Таблицы приводятся в тексте статьи, номер и название указываются над таблицей;</w:t>
      </w:r>
    </w:p>
    <w:p w:rsidR="00BE548C" w:rsidRPr="002560C9" w:rsidRDefault="00BE548C" w:rsidP="00BE548C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after="0" w:line="317" w:lineRule="exact"/>
        <w:ind w:firstLine="709"/>
        <w:jc w:val="both"/>
      </w:pPr>
      <w:r w:rsidRPr="002560C9">
        <w:rPr>
          <w:color w:val="000000"/>
          <w:lang w:eastAsia="ru-RU" w:bidi="ru-RU"/>
        </w:rPr>
        <w:t>рукопись должна быть вычитана и подписана автором (авторами)</w:t>
      </w:r>
    </w:p>
    <w:p w:rsidR="00BE548C" w:rsidRPr="002560C9" w:rsidRDefault="00BE548C" w:rsidP="00BE548C">
      <w:pPr>
        <w:pStyle w:val="20"/>
        <w:shd w:val="clear" w:color="auto" w:fill="auto"/>
        <w:tabs>
          <w:tab w:val="left" w:pos="3038"/>
        </w:tabs>
        <w:spacing w:after="0" w:line="317" w:lineRule="exact"/>
        <w:ind w:firstLine="709"/>
        <w:jc w:val="both"/>
      </w:pPr>
      <w:r w:rsidRPr="002560C9">
        <w:rPr>
          <w:color w:val="000000"/>
          <w:lang w:eastAsia="ru-RU" w:bidi="ru-RU"/>
        </w:rPr>
        <w:t>следующим образом:</w:t>
      </w:r>
      <w:r w:rsidRPr="002560C9">
        <w:rPr>
          <w:color w:val="000000"/>
          <w:lang w:eastAsia="ru-RU" w:bidi="ru-RU"/>
        </w:rPr>
        <w:tab/>
        <w:t>«Материал вычитан, цифры, факты сверил с</w:t>
      </w:r>
    </w:p>
    <w:p w:rsidR="00BE548C" w:rsidRPr="002560C9" w:rsidRDefault="00BE548C" w:rsidP="00BE548C">
      <w:pPr>
        <w:pStyle w:val="20"/>
        <w:shd w:val="clear" w:color="auto" w:fill="auto"/>
        <w:spacing w:after="0" w:line="317" w:lineRule="exact"/>
        <w:ind w:firstLine="709"/>
        <w:jc w:val="both"/>
      </w:pPr>
      <w:r w:rsidRPr="002560C9">
        <w:rPr>
          <w:color w:val="000000"/>
          <w:lang w:eastAsia="ru-RU" w:bidi="ru-RU"/>
        </w:rPr>
        <w:t xml:space="preserve">первоисточником». Далее ставится дата и подпись. Статьи соискателей, адъюнктов и аспирантов визируются научным руководителем. Подписи заверяются печатью отдела кадров организации, в которой работает автор. Редакция оставляет за собой право в случае необходимости редактировать и </w:t>
      </w:r>
      <w:r w:rsidRPr="002560C9">
        <w:rPr>
          <w:color w:val="000000"/>
          <w:lang w:eastAsia="ru-RU" w:bidi="ru-RU"/>
        </w:rPr>
        <w:lastRenderedPageBreak/>
        <w:t>сокращать статьи. Отклоненные редакцией материалы не рецензируются и не возвращаются.</w:t>
      </w:r>
    </w:p>
    <w:p w:rsidR="00BE548C" w:rsidRPr="002560C9" w:rsidRDefault="00BE548C" w:rsidP="00BE548C">
      <w:pPr>
        <w:pStyle w:val="20"/>
        <w:shd w:val="clear" w:color="auto" w:fill="auto"/>
        <w:spacing w:after="0" w:line="317" w:lineRule="exact"/>
        <w:ind w:firstLine="709"/>
        <w:jc w:val="both"/>
      </w:pPr>
      <w:r w:rsidRPr="002560C9">
        <w:rPr>
          <w:rStyle w:val="21"/>
        </w:rPr>
        <w:t xml:space="preserve">В </w:t>
      </w:r>
      <w:r w:rsidRPr="002560C9">
        <w:rPr>
          <w:color w:val="000000"/>
          <w:lang w:eastAsia="ru-RU" w:bidi="ru-RU"/>
        </w:rPr>
        <w:t xml:space="preserve">конце статьи автор (авторы) </w:t>
      </w:r>
      <w:r w:rsidRPr="002560C9">
        <w:rPr>
          <w:rStyle w:val="21"/>
        </w:rPr>
        <w:t xml:space="preserve">обязательно </w:t>
      </w:r>
      <w:r w:rsidRPr="002560C9">
        <w:rPr>
          <w:color w:val="000000"/>
          <w:lang w:eastAsia="ru-RU" w:bidi="ru-RU"/>
        </w:rPr>
        <w:t>делает вставку следующего содержания:</w:t>
      </w:r>
    </w:p>
    <w:p w:rsidR="00BE548C" w:rsidRPr="002560C9" w:rsidRDefault="00BE548C" w:rsidP="00BE548C">
      <w:pPr>
        <w:pStyle w:val="30"/>
        <w:shd w:val="clear" w:color="auto" w:fill="auto"/>
        <w:tabs>
          <w:tab w:val="left" w:pos="2563"/>
          <w:tab w:val="left" w:leader="underscore" w:pos="9442"/>
        </w:tabs>
        <w:ind w:left="600" w:firstLine="709"/>
      </w:pPr>
      <w:r w:rsidRPr="002560C9">
        <w:rPr>
          <w:rStyle w:val="31"/>
        </w:rPr>
        <w:t>Я,</w:t>
      </w:r>
      <w:r w:rsidRPr="002560C9">
        <w:rPr>
          <w:color w:val="000000"/>
          <w:lang w:eastAsia="ru-RU" w:bidi="ru-RU"/>
        </w:rPr>
        <w:tab/>
      </w:r>
      <w:r w:rsidRPr="002560C9">
        <w:rPr>
          <w:color w:val="000000"/>
          <w:lang w:eastAsia="ru-RU" w:bidi="ru-RU"/>
        </w:rPr>
        <w:tab/>
      </w:r>
    </w:p>
    <w:p w:rsidR="00BE548C" w:rsidRPr="002560C9" w:rsidRDefault="00BE548C" w:rsidP="00BE548C">
      <w:pPr>
        <w:pStyle w:val="40"/>
        <w:shd w:val="clear" w:color="auto" w:fill="auto"/>
        <w:spacing w:after="326"/>
        <w:ind w:firstLine="709"/>
      </w:pPr>
      <w:r w:rsidRPr="002560C9">
        <w:rPr>
          <w:rStyle w:val="41"/>
          <w:i/>
          <w:iCs/>
        </w:rPr>
        <w:t>(</w:t>
      </w:r>
      <w:r w:rsidRPr="002560C9">
        <w:rPr>
          <w:rStyle w:val="42"/>
        </w:rPr>
        <w:t>должность</w:t>
      </w:r>
      <w:r w:rsidRPr="002560C9">
        <w:rPr>
          <w:rStyle w:val="41"/>
          <w:i/>
          <w:iCs/>
        </w:rPr>
        <w:t xml:space="preserve">, </w:t>
      </w:r>
      <w:r w:rsidRPr="002560C9">
        <w:rPr>
          <w:rStyle w:val="42"/>
        </w:rPr>
        <w:t xml:space="preserve">Ф.И.О. полностью) </w:t>
      </w:r>
      <w:r w:rsidRPr="002560C9">
        <w:rPr>
          <w:color w:val="000000"/>
          <w:lang w:eastAsia="ru-RU" w:bidi="ru-RU"/>
        </w:rPr>
        <w:t xml:space="preserve">безвозмездно предоставляю оргкомитету конференции «Современные проблемы административно-правового регулирования деятельности органов внутренних дел» неисключительные права на использование моей статьи </w:t>
      </w:r>
      <w:r w:rsidRPr="002560C9">
        <w:rPr>
          <w:rStyle w:val="42"/>
        </w:rPr>
        <w:t xml:space="preserve">(указать «Полное название статьи»), </w:t>
      </w:r>
      <w:r w:rsidRPr="002560C9">
        <w:rPr>
          <w:color w:val="000000"/>
          <w:lang w:eastAsia="ru-RU" w:bidi="ru-RU"/>
        </w:rPr>
        <w:t>в том числе на неограниченное её распространение любым способом, включая создание её электронного варианта для размещения в локальной сети Бел ЮИ МВД России имени И.Д. Путилина, а также в сети Интернет (на сайте института, в интегрированном научном информационном ресурсе - электронной библиотеке РУ НЭБ и т.д.) с целью доведения статьи до всеобщего сведения и выполнения требования Высшей аттестационной комиссии при Министерстве образования и науки Российской Федерации об информационной открытости научной периодики.</w:t>
      </w:r>
    </w:p>
    <w:p w:rsidR="00BE548C" w:rsidRDefault="00BE548C" w:rsidP="00BE548C">
      <w:pPr>
        <w:widowControl w:val="0"/>
        <w:spacing w:after="0" w:line="322" w:lineRule="exact"/>
        <w:ind w:right="6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548C" w:rsidRDefault="00BE548C" w:rsidP="00BE548C">
      <w:pPr>
        <w:widowControl w:val="0"/>
        <w:spacing w:after="0" w:line="322" w:lineRule="exact"/>
        <w:ind w:right="6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548C" w:rsidRDefault="00BE548C" w:rsidP="00BE548C">
      <w:pPr>
        <w:widowControl w:val="0"/>
        <w:spacing w:after="0" w:line="322" w:lineRule="exact"/>
        <w:ind w:right="6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548C" w:rsidRDefault="00BE548C" w:rsidP="00BE548C">
      <w:pPr>
        <w:widowControl w:val="0"/>
        <w:spacing w:after="0" w:line="322" w:lineRule="exact"/>
        <w:ind w:right="6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548C" w:rsidRDefault="00BE548C" w:rsidP="00BE548C">
      <w:pPr>
        <w:widowControl w:val="0"/>
        <w:spacing w:after="0" w:line="322" w:lineRule="exact"/>
        <w:ind w:right="6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548C" w:rsidRDefault="00BE548C" w:rsidP="00BE548C">
      <w:pPr>
        <w:widowControl w:val="0"/>
        <w:spacing w:after="0" w:line="322" w:lineRule="exact"/>
        <w:ind w:right="6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548C" w:rsidRDefault="00BE548C" w:rsidP="00BE548C">
      <w:pPr>
        <w:widowControl w:val="0"/>
        <w:spacing w:after="0" w:line="322" w:lineRule="exact"/>
        <w:ind w:right="6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548C" w:rsidRDefault="00BE548C" w:rsidP="00BE548C">
      <w:pPr>
        <w:widowControl w:val="0"/>
        <w:spacing w:after="0" w:line="322" w:lineRule="exact"/>
        <w:ind w:right="6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548C" w:rsidRDefault="00BE548C" w:rsidP="00BE548C">
      <w:pPr>
        <w:widowControl w:val="0"/>
        <w:spacing w:after="0" w:line="322" w:lineRule="exact"/>
        <w:ind w:right="6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548C" w:rsidRDefault="00BE548C" w:rsidP="00BE548C">
      <w:pPr>
        <w:widowControl w:val="0"/>
        <w:spacing w:after="0" w:line="322" w:lineRule="exact"/>
        <w:ind w:right="6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548C" w:rsidRDefault="00BE548C" w:rsidP="00BE548C">
      <w:pPr>
        <w:widowControl w:val="0"/>
        <w:spacing w:after="0" w:line="322" w:lineRule="exact"/>
        <w:ind w:right="6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548C" w:rsidRDefault="00BE548C" w:rsidP="00BE548C">
      <w:pPr>
        <w:widowControl w:val="0"/>
        <w:spacing w:after="0" w:line="322" w:lineRule="exact"/>
        <w:ind w:right="6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548C" w:rsidRDefault="00BE548C" w:rsidP="00BE548C">
      <w:pPr>
        <w:widowControl w:val="0"/>
        <w:spacing w:after="0" w:line="322" w:lineRule="exact"/>
        <w:ind w:right="6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548C" w:rsidRDefault="00BE548C" w:rsidP="00BE548C">
      <w:pPr>
        <w:widowControl w:val="0"/>
        <w:spacing w:after="0" w:line="322" w:lineRule="exact"/>
        <w:ind w:right="6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548C" w:rsidRDefault="00BE548C" w:rsidP="00BE548C">
      <w:pPr>
        <w:widowControl w:val="0"/>
        <w:spacing w:after="0" w:line="322" w:lineRule="exact"/>
        <w:ind w:right="6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548C" w:rsidRDefault="00BE548C" w:rsidP="00BE548C">
      <w:pPr>
        <w:widowControl w:val="0"/>
        <w:spacing w:after="0" w:line="322" w:lineRule="exact"/>
        <w:ind w:right="6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548C" w:rsidRDefault="00BE548C" w:rsidP="00BE548C">
      <w:pPr>
        <w:widowControl w:val="0"/>
        <w:spacing w:after="0" w:line="322" w:lineRule="exact"/>
        <w:ind w:right="6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548C" w:rsidRDefault="00BE548C" w:rsidP="00BE548C">
      <w:pPr>
        <w:widowControl w:val="0"/>
        <w:spacing w:after="0" w:line="322" w:lineRule="exact"/>
        <w:ind w:right="6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548C" w:rsidRDefault="00BE548C" w:rsidP="00BE548C">
      <w:pPr>
        <w:widowControl w:val="0"/>
        <w:spacing w:after="0" w:line="322" w:lineRule="exact"/>
        <w:ind w:right="6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548C" w:rsidRDefault="00BE548C" w:rsidP="00BE548C">
      <w:pPr>
        <w:widowControl w:val="0"/>
        <w:spacing w:after="0" w:line="322" w:lineRule="exact"/>
        <w:ind w:right="6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548C" w:rsidRDefault="00BE548C" w:rsidP="00BE548C">
      <w:pPr>
        <w:widowControl w:val="0"/>
        <w:spacing w:after="0" w:line="322" w:lineRule="exact"/>
        <w:ind w:right="6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548C" w:rsidRDefault="00BE548C" w:rsidP="00BE548C">
      <w:pPr>
        <w:widowControl w:val="0"/>
        <w:spacing w:after="0" w:line="322" w:lineRule="exact"/>
        <w:ind w:right="6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548C" w:rsidRDefault="00BE548C" w:rsidP="00BE548C">
      <w:pPr>
        <w:widowControl w:val="0"/>
        <w:spacing w:after="0" w:line="322" w:lineRule="exact"/>
        <w:ind w:right="6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548C" w:rsidRDefault="00BE548C" w:rsidP="00BE548C">
      <w:pPr>
        <w:widowControl w:val="0"/>
        <w:spacing w:after="0" w:line="322" w:lineRule="exact"/>
        <w:ind w:right="6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548C" w:rsidRDefault="00BE548C" w:rsidP="00BE548C">
      <w:pPr>
        <w:widowControl w:val="0"/>
        <w:spacing w:after="0" w:line="322" w:lineRule="exact"/>
        <w:ind w:right="6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548C" w:rsidRDefault="00BE548C" w:rsidP="00BE548C">
      <w:pPr>
        <w:widowControl w:val="0"/>
        <w:spacing w:after="0" w:line="322" w:lineRule="exact"/>
        <w:ind w:right="6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BE548C" w:rsidRPr="00BE548C" w:rsidRDefault="00BE548C" w:rsidP="00BE548C">
      <w:pPr>
        <w:widowControl w:val="0"/>
        <w:spacing w:after="0" w:line="322" w:lineRule="exact"/>
        <w:ind w:right="6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Заявка</w:t>
      </w:r>
    </w:p>
    <w:p w:rsidR="00BE548C" w:rsidRPr="00BE548C" w:rsidRDefault="00BE548C" w:rsidP="00BE548C">
      <w:pPr>
        <w:widowControl w:val="0"/>
        <w:spacing w:after="0" w:line="322" w:lineRule="exact"/>
        <w:ind w:right="6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участие в международной конференции</w:t>
      </w:r>
    </w:p>
    <w:p w:rsidR="00BE548C" w:rsidRPr="00BE548C" w:rsidRDefault="00BE548C" w:rsidP="00BE548C">
      <w:pPr>
        <w:widowControl w:val="0"/>
        <w:spacing w:after="349" w:line="322" w:lineRule="exact"/>
        <w:ind w:right="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«Современные проблемы административно-правового регулирования</w:t>
      </w:r>
      <w:r w:rsidRPr="00BE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деятельности органов внутренних дел: взаимодействие полиции и</w:t>
      </w:r>
      <w:r w:rsidRPr="00BE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институтов гражданского общества»</w:t>
      </w:r>
    </w:p>
    <w:p w:rsidR="00BE548C" w:rsidRPr="00BE548C" w:rsidRDefault="00BE548C" w:rsidP="00BE548C">
      <w:pPr>
        <w:widowControl w:val="0"/>
        <w:spacing w:after="0" w:line="310" w:lineRule="exact"/>
        <w:ind w:right="6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 мая 2017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4670"/>
        <w:gridCol w:w="3202"/>
      </w:tblGrid>
      <w:tr w:rsidR="00BE548C" w:rsidRPr="00BE548C" w:rsidTr="007F426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272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48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BE548C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310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Ф.И.О. (полностью)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E548C" w:rsidRPr="00BE548C" w:rsidTr="007F426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31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310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Место работы, должность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E548C" w:rsidRPr="00BE548C" w:rsidTr="007F426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31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310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Ученая степень, ученое звание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E548C" w:rsidRPr="00BE548C" w:rsidTr="007F426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31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322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Форма участия (выступление с докладом/заочная)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E548C" w:rsidRPr="00BE548C" w:rsidTr="007F426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31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310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Название доклада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E548C" w:rsidRPr="00BE548C" w:rsidTr="007F426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31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310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Секция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E548C" w:rsidRPr="00BE548C" w:rsidTr="007F4261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31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317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Потребность в технической аппаратуре для выступления (да/нет)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E548C" w:rsidRPr="00BE548C" w:rsidTr="007F426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31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322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Контактные телефоны (рабочий, мобильный)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E548C" w:rsidRPr="00BE548C" w:rsidTr="007F426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31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310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Адрес электронной почты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E548C" w:rsidRPr="00BE548C" w:rsidTr="007F426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31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322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Предполагаемая дата приезда и отъезда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E548C" w:rsidRPr="00BE548C" w:rsidTr="007F426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31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317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Необходимость бронирования номера в гостинице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8C" w:rsidRPr="00BE548C" w:rsidRDefault="00BE548C" w:rsidP="00BE548C">
            <w:pPr>
              <w:framePr w:w="9629" w:wrap="notBeside" w:vAnchor="text" w:hAnchor="text" w:xAlign="center" w:y="1"/>
              <w:widowControl w:val="0"/>
              <w:spacing w:after="0" w:line="240" w:lineRule="auto"/>
              <w:ind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BE548C" w:rsidRPr="00BE548C" w:rsidRDefault="00BE548C" w:rsidP="00BE548C">
      <w:pPr>
        <w:framePr w:w="9629" w:wrap="notBeside" w:vAnchor="text" w:hAnchor="text" w:xAlign="center" w:y="1"/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BE548C" w:rsidRPr="00BE548C" w:rsidRDefault="00BE548C" w:rsidP="00BE548C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BE548C" w:rsidRPr="00BE548C" w:rsidRDefault="00BE548C" w:rsidP="00BE548C">
      <w:pPr>
        <w:widowControl w:val="0"/>
        <w:spacing w:before="624" w:after="340" w:line="31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</w:t>
      </w:r>
    </w:p>
    <w:p w:rsidR="00BE548C" w:rsidRPr="00BE548C" w:rsidRDefault="00BE548C" w:rsidP="00BE548C">
      <w:pPr>
        <w:widowControl w:val="0"/>
        <w:spacing w:after="0" w:line="31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Подпись</w:t>
      </w:r>
    </w:p>
    <w:p w:rsidR="00BE548C" w:rsidRDefault="00BE548C" w:rsidP="00BE548C"/>
    <w:sectPr w:rsidR="00BE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C7D7E"/>
    <w:multiLevelType w:val="multilevel"/>
    <w:tmpl w:val="40F8E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38"/>
    <w:rsid w:val="0036115F"/>
    <w:rsid w:val="005E3E38"/>
    <w:rsid w:val="00611391"/>
    <w:rsid w:val="00B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7DBE"/>
  <w15:chartTrackingRefBased/>
  <w15:docId w15:val="{FEF90D8C-2F53-4BE3-B80E-021495D7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54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E54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E548C"/>
    <w:pPr>
      <w:widowControl w:val="0"/>
      <w:shd w:val="clear" w:color="auto" w:fill="FFFFFF"/>
      <w:spacing w:after="320" w:line="310" w:lineRule="exact"/>
      <w:ind w:hanging="1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BE54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BE548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BE54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 + Курсив"/>
    <w:basedOn w:val="3"/>
    <w:rsid w:val="00BE548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E548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BE548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">
    <w:name w:val="Основной текст (4) + Полужирный"/>
    <w:basedOn w:val="4"/>
    <w:rsid w:val="00BE548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E548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E548C"/>
    <w:pPr>
      <w:widowControl w:val="0"/>
      <w:shd w:val="clear" w:color="auto" w:fill="FFFFFF"/>
      <w:spacing w:after="32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E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5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_uiad.belui@mv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_apd.belui@mv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_uiad.belui@mvd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_apd.belui@mvd.ru" TargetMode="External"/><Relationship Id="rId10" Type="http://schemas.openxmlformats.org/officeDocument/2006/relationships/hyperlink" Target="mailto:k_uiad.belui@mv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_apd.belui@m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С. Дорохова</dc:creator>
  <cp:keywords/>
  <dc:description/>
  <cp:lastModifiedBy>Екатерина С. Дорохова</cp:lastModifiedBy>
  <cp:revision>2</cp:revision>
  <cp:lastPrinted>2017-04-10T08:41:00Z</cp:lastPrinted>
  <dcterms:created xsi:type="dcterms:W3CDTF">2017-04-10T08:34:00Z</dcterms:created>
  <dcterms:modified xsi:type="dcterms:W3CDTF">2017-04-10T08:42:00Z</dcterms:modified>
</cp:coreProperties>
</file>